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09" w:rsidRPr="00FD0F09" w:rsidRDefault="00FD0F09" w:rsidP="00FD0F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FD0F09" w:rsidRPr="00FD0F09" w:rsidRDefault="00FD0F09" w:rsidP="00FD0F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FD0F09" w:rsidRPr="00FD0F09" w:rsidRDefault="00FD0F09" w:rsidP="00FD0F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FD0F09" w:rsidRPr="00FD0F09" w:rsidRDefault="00FD0F09" w:rsidP="00FD0F0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FD0F09" w:rsidRPr="00FD0F09" w:rsidRDefault="00FD0F09" w:rsidP="00FD0F0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«Палитра»</w:t>
      </w:r>
    </w:p>
    <w:p w:rsidR="00FD0F09" w:rsidRPr="00FD0F09" w:rsidRDefault="00FD0F09" w:rsidP="00FD0F0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2-А</w:t>
      </w:r>
    </w:p>
    <w:p w:rsidR="00FD0F09" w:rsidRPr="00FD0F09" w:rsidRDefault="00FD0F09" w:rsidP="00FD0F0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1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4111"/>
        <w:gridCol w:w="4111"/>
      </w:tblGrid>
      <w:tr w:rsidR="00271154" w:rsidRPr="00FD0F09" w:rsidTr="00271154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271154" w:rsidRPr="00FD0F09" w:rsidRDefault="00271154" w:rsidP="00FD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271154" w:rsidRPr="00FD0F09" w:rsidRDefault="00271154" w:rsidP="00FD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1154" w:rsidRPr="00FD0F09" w:rsidRDefault="00271154" w:rsidP="00FD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1154" w:rsidRDefault="00271154" w:rsidP="0027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271154" w:rsidRPr="00FD0F09" w:rsidRDefault="00271154" w:rsidP="002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1154" w:rsidRPr="00FD0F09" w:rsidRDefault="00271154" w:rsidP="00FD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271154" w:rsidRPr="00FD0F09" w:rsidRDefault="00271154" w:rsidP="00FD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271154" w:rsidRPr="00FD0F09" w:rsidTr="00271154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271154" w:rsidRPr="00FD0F09" w:rsidRDefault="00271154" w:rsidP="00FD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271154" w:rsidRPr="00FD0F09" w:rsidRDefault="00271154" w:rsidP="00FD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1154" w:rsidRPr="00FD0F09" w:rsidRDefault="00271154" w:rsidP="00FD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Calibri" w:hAnsi="Times New Roman" w:cs="Times New Roman"/>
                <w:sz w:val="24"/>
                <w:szCs w:val="24"/>
              </w:rPr>
              <w:t>Цвет как средство выраже</w:t>
            </w:r>
            <w:r w:rsidRPr="00FD0F0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 Автопортрет в теплых тонах.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71154" w:rsidRPr="00FD0F09" w:rsidRDefault="00271154" w:rsidP="00F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20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71154" w:rsidRPr="00FD0F09" w:rsidRDefault="00271154" w:rsidP="00F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</w:t>
            </w:r>
            <w:hyperlink r:id="rId4" w:history="1">
              <w:r w:rsidRPr="00FD0F0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https://nsportal.ru/shkola/izobrazitelnoe-iskusstvo/library/2013/03/11/prezentatsiya-k-uroku-izo-vo-2-klasse-tsvet-kak</w:t>
              </w:r>
            </w:hyperlink>
          </w:p>
          <w:p w:rsidR="00271154" w:rsidRPr="00FD0F09" w:rsidRDefault="00271154" w:rsidP="00F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набросок автопортрета простым карандашом</w:t>
            </w:r>
          </w:p>
          <w:p w:rsidR="00271154" w:rsidRPr="00FD0F09" w:rsidRDefault="00271154" w:rsidP="00F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выполнить работу в теплых тонах</w:t>
            </w:r>
          </w:p>
        </w:tc>
      </w:tr>
    </w:tbl>
    <w:p w:rsidR="00FD0F09" w:rsidRPr="00FD0F09" w:rsidRDefault="00FD0F09" w:rsidP="00FD0F0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271154"/>
    <w:sectPr w:rsidR="007D3960" w:rsidSect="00271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F09"/>
    <w:rsid w:val="00156EEB"/>
    <w:rsid w:val="00271154"/>
    <w:rsid w:val="002C4B32"/>
    <w:rsid w:val="00B456DF"/>
    <w:rsid w:val="00C10A54"/>
    <w:rsid w:val="00FD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3/03/11/prezentatsiya-k-uroku-izo-vo-2-klasse-tsvet-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Николаевна</cp:lastModifiedBy>
  <cp:revision>3</cp:revision>
  <dcterms:created xsi:type="dcterms:W3CDTF">2020-04-08T17:28:00Z</dcterms:created>
  <dcterms:modified xsi:type="dcterms:W3CDTF">2020-04-09T11:18:00Z</dcterms:modified>
</cp:coreProperties>
</file>