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A5" w:rsidRPr="005E786A" w:rsidRDefault="001A64A5" w:rsidP="001A6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1A64A5" w:rsidRPr="005E786A" w:rsidRDefault="001A64A5" w:rsidP="001A6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 xml:space="preserve">ебному предмету « Алгебра 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1A64A5" w:rsidRDefault="001A64A5" w:rsidP="001A6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A64A5" w:rsidRDefault="001A64A5" w:rsidP="001A64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7 -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A64A5" w:rsidRPr="00515957" w:rsidRDefault="001A64A5" w:rsidP="001A64A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515957">
        <w:rPr>
          <w:rFonts w:ascii="Times New Roman" w:hAnsi="Times New Roman"/>
          <w:b/>
          <w:i/>
          <w:sz w:val="28"/>
          <w:szCs w:val="28"/>
        </w:rPr>
        <w:t xml:space="preserve"> Акимова Елена Анатольевна</w:t>
      </w:r>
    </w:p>
    <w:p w:rsidR="001A64A5" w:rsidRDefault="001A64A5" w:rsidP="001A64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(21.04 – 25.04)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843"/>
        <w:gridCol w:w="1417"/>
        <w:gridCol w:w="3544"/>
        <w:gridCol w:w="850"/>
        <w:gridCol w:w="851"/>
        <w:gridCol w:w="850"/>
        <w:gridCol w:w="851"/>
        <w:gridCol w:w="850"/>
        <w:gridCol w:w="851"/>
        <w:gridCol w:w="1842"/>
      </w:tblGrid>
      <w:tr w:rsidR="001A64A5" w:rsidRPr="0065185A" w:rsidTr="001A64A5">
        <w:trPr>
          <w:trHeight w:val="660"/>
        </w:trPr>
        <w:tc>
          <w:tcPr>
            <w:tcW w:w="484" w:type="dxa"/>
            <w:vMerge w:val="restart"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1A64A5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A64A5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A64A5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4" w:type="dxa"/>
            <w:vMerge w:val="restart"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1A64A5" w:rsidRPr="0065185A" w:rsidTr="001A64A5">
        <w:trPr>
          <w:trHeight w:val="636"/>
        </w:trPr>
        <w:tc>
          <w:tcPr>
            <w:tcW w:w="484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1A64A5" w:rsidRPr="0065185A" w:rsidRDefault="001A64A5" w:rsidP="002F40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4A5" w:rsidRPr="00515957" w:rsidTr="001A64A5">
        <w:trPr>
          <w:trHeight w:val="1547"/>
        </w:trPr>
        <w:tc>
          <w:tcPr>
            <w:tcW w:w="48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2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</w:t>
            </w:r>
            <w:r w:rsidRPr="001A64A5">
              <w:rPr>
                <w:rFonts w:ascii="Times New Roman" w:hAnsi="Times New Roman" w:cs="Times New Roman"/>
                <w:lang w:val="en-US"/>
              </w:rPr>
              <w:t>3</w:t>
            </w:r>
            <w:r w:rsidRPr="001A64A5">
              <w:rPr>
                <w:rFonts w:ascii="Times New Roman" w:hAnsi="Times New Roman" w:cs="Times New Roman"/>
              </w:rPr>
              <w:t>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5" w:type="dxa"/>
          </w:tcPr>
          <w:p w:rsidR="001A64A5" w:rsidRPr="001A64A5" w:rsidRDefault="001A64A5" w:rsidP="002F406C">
            <w:pPr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  <w:lang w:eastAsia="en-US"/>
              </w:rPr>
              <w:t>Системы линейных уравнений</w:t>
            </w:r>
          </w:p>
        </w:tc>
        <w:tc>
          <w:tcPr>
            <w:tcW w:w="1843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1417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Дистанционное обучение </w:t>
            </w:r>
          </w:p>
        </w:tc>
        <w:tc>
          <w:tcPr>
            <w:tcW w:w="354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A64A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A64A5">
              <w:rPr>
                <w:rFonts w:ascii="Times New Roman" w:hAnsi="Times New Roman" w:cs="Times New Roman"/>
              </w:rPr>
              <w:t xml:space="preserve"> в </w:t>
            </w:r>
            <w:r w:rsidRPr="001A64A5">
              <w:rPr>
                <w:rFonts w:ascii="Times New Roman" w:hAnsi="Times New Roman" w:cs="Times New Roman"/>
                <w:lang w:val="en-US"/>
              </w:rPr>
              <w:t>ZOOM</w:t>
            </w:r>
            <w:r w:rsidRPr="001A64A5">
              <w:rPr>
                <w:rFonts w:ascii="Times New Roman" w:hAnsi="Times New Roman" w:cs="Times New Roman"/>
              </w:rPr>
              <w:t>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1 .Изучить  П. 42. учебника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2. 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Pr="001A64A5">
              <w:rPr>
                <w:rFonts w:ascii="Times New Roman" w:hAnsi="Times New Roman" w:cs="Times New Roman"/>
              </w:rPr>
              <w:t xml:space="preserve">решение в рабочих тетрадях 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1056 (а, б).</w:t>
            </w:r>
            <w:r w:rsidRPr="001A64A5">
              <w:rPr>
                <w:rFonts w:ascii="Times New Roman" w:hAnsi="Times New Roman" w:cs="Times New Roman"/>
              </w:rPr>
              <w:t xml:space="preserve"> 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С. Р.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A64A5">
              <w:rPr>
                <w:rFonts w:ascii="Times New Roman" w:hAnsi="Times New Roman" w:cs="Times New Roman"/>
              </w:rPr>
              <w:t>.</w:t>
            </w:r>
            <w:proofErr w:type="gramEnd"/>
            <w:r w:rsidRPr="001A64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4A5">
              <w:rPr>
                <w:rFonts w:ascii="Times New Roman" w:hAnsi="Times New Roman" w:cs="Times New Roman"/>
              </w:rPr>
              <w:t>с</w:t>
            </w:r>
            <w:proofErr w:type="gramEnd"/>
            <w:r w:rsidRPr="001A64A5">
              <w:rPr>
                <w:rFonts w:ascii="Times New Roman" w:hAnsi="Times New Roman" w:cs="Times New Roman"/>
              </w:rPr>
              <w:t>тр. 210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1057 (а, б)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Вопросы в электронном журнале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842" w:type="dxa"/>
          </w:tcPr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П. 42(выучить теорию),   </w:t>
            </w:r>
          </w:p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№ 1060(а, б), </w:t>
            </w:r>
          </w:p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(№ 1065 – дополнительно)</w:t>
            </w:r>
          </w:p>
          <w:p w:rsidR="001A64A5" w:rsidRPr="001A64A5" w:rsidRDefault="001A64A5" w:rsidP="002F406C">
            <w:pPr>
              <w:pStyle w:val="a3"/>
              <w:spacing w:after="0" w:line="20" w:lineRule="atLeast"/>
              <w:ind w:right="-284" w:hanging="1571"/>
              <w:jc w:val="center"/>
              <w:rPr>
                <w:rFonts w:ascii="Times New Roman" w:hAnsi="Times New Roman"/>
              </w:rPr>
            </w:pPr>
            <w:r w:rsidRPr="001A64A5">
              <w:rPr>
                <w:rFonts w:ascii="Times New Roman" w:hAnsi="Times New Roman"/>
                <w:bCs/>
              </w:rPr>
              <w:t xml:space="preserve">        </w:t>
            </w:r>
          </w:p>
        </w:tc>
      </w:tr>
      <w:tr w:rsidR="001A64A5" w:rsidRPr="00515957" w:rsidTr="001A64A5">
        <w:trPr>
          <w:trHeight w:val="636"/>
        </w:trPr>
        <w:tc>
          <w:tcPr>
            <w:tcW w:w="48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2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24.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5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A64A5">
              <w:rPr>
                <w:rFonts w:ascii="Times New Roman" w:hAnsi="Times New Roman" w:cs="Times New Roman"/>
                <w:lang w:eastAsia="en-US"/>
              </w:rPr>
              <w:t>Системы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  <w:lang w:eastAsia="en-US"/>
              </w:rPr>
              <w:t>линейных уравнений</w:t>
            </w:r>
          </w:p>
        </w:tc>
        <w:tc>
          <w:tcPr>
            <w:tcW w:w="1843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1417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Дистанционное обучение</w:t>
            </w:r>
          </w:p>
        </w:tc>
        <w:tc>
          <w:tcPr>
            <w:tcW w:w="354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64A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A64A5">
              <w:rPr>
                <w:rFonts w:ascii="Times New Roman" w:hAnsi="Times New Roman" w:cs="Times New Roman"/>
              </w:rPr>
              <w:t xml:space="preserve"> в </w:t>
            </w:r>
            <w:r w:rsidRPr="001A64A5">
              <w:rPr>
                <w:rFonts w:ascii="Times New Roman" w:hAnsi="Times New Roman" w:cs="Times New Roman"/>
                <w:lang w:val="en-US"/>
              </w:rPr>
              <w:t>ZOOM</w:t>
            </w:r>
            <w:r w:rsidRPr="001A64A5">
              <w:rPr>
                <w:rFonts w:ascii="Times New Roman" w:hAnsi="Times New Roman" w:cs="Times New Roman"/>
              </w:rPr>
              <w:t>.</w:t>
            </w:r>
          </w:p>
          <w:p w:rsidR="001A64A5" w:rsidRPr="001A64A5" w:rsidRDefault="001A64A5" w:rsidP="001A64A5">
            <w:pPr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Повторить П. 43. Учебника.</w:t>
            </w:r>
          </w:p>
          <w:p w:rsidR="001A64A5" w:rsidRPr="001A64A5" w:rsidRDefault="001A64A5" w:rsidP="001A64A5">
            <w:pPr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Pr="001A64A5">
              <w:rPr>
                <w:rFonts w:ascii="Times New Roman" w:hAnsi="Times New Roman" w:cs="Times New Roman"/>
              </w:rPr>
              <w:t xml:space="preserve">задание в рабочих тетрадях 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1068 (а, б)</w:t>
            </w:r>
          </w:p>
          <w:p w:rsidR="001A64A5" w:rsidRPr="001A64A5" w:rsidRDefault="001A64A5" w:rsidP="002F406C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Пр. Р.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A64A5">
              <w:rPr>
                <w:rFonts w:ascii="Times New Roman" w:hAnsi="Times New Roman" w:cs="Times New Roman"/>
              </w:rPr>
              <w:t>.</w:t>
            </w:r>
            <w:proofErr w:type="gramEnd"/>
            <w:r w:rsidRPr="001A64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4A5">
              <w:rPr>
                <w:rFonts w:ascii="Times New Roman" w:hAnsi="Times New Roman" w:cs="Times New Roman"/>
              </w:rPr>
              <w:t>с</w:t>
            </w:r>
            <w:proofErr w:type="gramEnd"/>
            <w:r w:rsidRPr="001A64A5">
              <w:rPr>
                <w:rFonts w:ascii="Times New Roman" w:hAnsi="Times New Roman" w:cs="Times New Roman"/>
              </w:rPr>
              <w:t>тр. 213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1069 (а, б)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Вопросы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42" w:type="dxa"/>
          </w:tcPr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П. 43(выучить теорию),   </w:t>
            </w:r>
          </w:p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№ 1069(в. г), </w:t>
            </w:r>
          </w:p>
          <w:p w:rsidR="001A64A5" w:rsidRPr="001A64A5" w:rsidRDefault="001A64A5" w:rsidP="002F406C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(№ 1073– дополнительно)</w:t>
            </w:r>
          </w:p>
          <w:p w:rsidR="001A64A5" w:rsidRPr="001A64A5" w:rsidRDefault="001A64A5" w:rsidP="002F40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A64A5" w:rsidRPr="00515957" w:rsidTr="001A64A5">
        <w:trPr>
          <w:trHeight w:val="1050"/>
        </w:trPr>
        <w:tc>
          <w:tcPr>
            <w:tcW w:w="48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2" w:type="dxa"/>
          </w:tcPr>
          <w:p w:rsidR="001A64A5" w:rsidRPr="001A64A5" w:rsidRDefault="001A64A5" w:rsidP="002F406C">
            <w:pPr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25.</w:t>
            </w:r>
          </w:p>
          <w:p w:rsidR="001A64A5" w:rsidRPr="001A64A5" w:rsidRDefault="001A64A5" w:rsidP="002F406C">
            <w:pPr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5" w:type="dxa"/>
          </w:tcPr>
          <w:p w:rsidR="001A64A5" w:rsidRPr="001A64A5" w:rsidRDefault="001A64A5" w:rsidP="002F406C">
            <w:pPr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  <w:lang w:eastAsia="en-US"/>
              </w:rPr>
              <w:t>Системы линейных уравнений</w:t>
            </w:r>
          </w:p>
        </w:tc>
        <w:tc>
          <w:tcPr>
            <w:tcW w:w="1843" w:type="dxa"/>
          </w:tcPr>
          <w:p w:rsidR="001A64A5" w:rsidRPr="001A64A5" w:rsidRDefault="001A64A5" w:rsidP="002F406C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1A64A5">
              <w:rPr>
                <w:rFonts w:ascii="Times New Roman" w:hAnsi="Times New Roman" w:cs="Times New Roman"/>
              </w:rPr>
              <w:t>Способ сложения.</w:t>
            </w:r>
          </w:p>
        </w:tc>
        <w:tc>
          <w:tcPr>
            <w:tcW w:w="1417" w:type="dxa"/>
          </w:tcPr>
          <w:p w:rsidR="001A64A5" w:rsidRPr="001A64A5" w:rsidRDefault="001A64A5" w:rsidP="002F40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Дистанционное  обучение</w:t>
            </w:r>
          </w:p>
          <w:p w:rsidR="001A64A5" w:rsidRPr="001A64A5" w:rsidRDefault="001A64A5" w:rsidP="002F40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64A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A64A5">
              <w:rPr>
                <w:rFonts w:ascii="Times New Roman" w:hAnsi="Times New Roman" w:cs="Times New Roman"/>
              </w:rPr>
              <w:t xml:space="preserve"> в </w:t>
            </w:r>
            <w:r w:rsidRPr="001A64A5">
              <w:rPr>
                <w:rFonts w:ascii="Times New Roman" w:hAnsi="Times New Roman" w:cs="Times New Roman"/>
                <w:lang w:val="en-US"/>
              </w:rPr>
              <w:t>ZOOM</w:t>
            </w:r>
            <w:r w:rsidRPr="001A64A5">
              <w:rPr>
                <w:rFonts w:ascii="Times New Roman" w:hAnsi="Times New Roman" w:cs="Times New Roman"/>
              </w:rPr>
              <w:t>.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1 .Повторить  П. 43. учебника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2. 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Pr="001A64A5">
              <w:rPr>
                <w:rFonts w:ascii="Times New Roman" w:hAnsi="Times New Roman" w:cs="Times New Roman"/>
              </w:rPr>
              <w:t xml:space="preserve">решение в рабочих тетрадях  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1070 (а, б).</w:t>
            </w:r>
            <w:r w:rsidRPr="001A64A5">
              <w:rPr>
                <w:rFonts w:ascii="Times New Roman" w:hAnsi="Times New Roman" w:cs="Times New Roman"/>
              </w:rPr>
              <w:t xml:space="preserve"> 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С.р. 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Учеб</w:t>
            </w:r>
            <w:proofErr w:type="gramStart"/>
            <w:r w:rsidRPr="001A64A5">
              <w:rPr>
                <w:rFonts w:ascii="Times New Roman" w:hAnsi="Times New Roman" w:cs="Times New Roman"/>
              </w:rPr>
              <w:t>.</w:t>
            </w:r>
            <w:proofErr w:type="gramEnd"/>
            <w:r w:rsidRPr="001A64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4A5">
              <w:rPr>
                <w:rFonts w:ascii="Times New Roman" w:hAnsi="Times New Roman" w:cs="Times New Roman"/>
              </w:rPr>
              <w:t>с</w:t>
            </w:r>
            <w:proofErr w:type="gramEnd"/>
            <w:r w:rsidRPr="001A64A5">
              <w:rPr>
                <w:rFonts w:ascii="Times New Roman" w:hAnsi="Times New Roman" w:cs="Times New Roman"/>
              </w:rPr>
              <w:t>тр. 213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1071 (в, г)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Вопросы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842" w:type="dxa"/>
          </w:tcPr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П. 43</w:t>
            </w:r>
          </w:p>
          <w:p w:rsidR="001A64A5" w:rsidRPr="001A64A5" w:rsidRDefault="001A64A5" w:rsidP="002F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A5">
              <w:rPr>
                <w:rFonts w:ascii="Times New Roman" w:hAnsi="Times New Roman" w:cs="Times New Roman"/>
              </w:rPr>
              <w:t>(№1075-</w:t>
            </w:r>
            <w:r w:rsidRPr="001A64A5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 дополнительно)</w:t>
            </w:r>
          </w:p>
        </w:tc>
      </w:tr>
    </w:tbl>
    <w:p w:rsidR="00AF1DC3" w:rsidRDefault="00AF1DC3"/>
    <w:sectPr w:rsidR="00AF1DC3" w:rsidSect="001A64A5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5E50"/>
    <w:multiLevelType w:val="hybridMultilevel"/>
    <w:tmpl w:val="593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4A5"/>
    <w:rsid w:val="001A64A5"/>
    <w:rsid w:val="002B2CEB"/>
    <w:rsid w:val="006F31B3"/>
    <w:rsid w:val="00AF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58">
    <w:name w:val="Font Style458"/>
    <w:basedOn w:val="a0"/>
    <w:uiPriority w:val="99"/>
    <w:rsid w:val="001A64A5"/>
    <w:rPr>
      <w:rFonts w:ascii="Bookman Old Style" w:hAnsi="Bookman Old Style" w:cs="Bookman Old Style"/>
      <w:sz w:val="16"/>
      <w:szCs w:val="16"/>
    </w:rPr>
  </w:style>
  <w:style w:type="paragraph" w:customStyle="1" w:styleId="Style261">
    <w:name w:val="Style261"/>
    <w:basedOn w:val="a"/>
    <w:uiPriority w:val="99"/>
    <w:rsid w:val="001A64A5"/>
    <w:pPr>
      <w:widowControl w:val="0"/>
      <w:autoSpaceDE w:val="0"/>
      <w:autoSpaceDN w:val="0"/>
      <w:adjustRightInd w:val="0"/>
      <w:spacing w:after="0" w:line="283" w:lineRule="exact"/>
      <w:ind w:firstLine="293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2020-04-16T19:30:00Z</dcterms:created>
  <dcterms:modified xsi:type="dcterms:W3CDTF">2020-04-16T19:30:00Z</dcterms:modified>
</cp:coreProperties>
</file>